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B3" w:rsidRPr="0022422A" w:rsidRDefault="008C73B6" w:rsidP="0067436E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22422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67436E" w:rsidRPr="0022422A">
        <w:rPr>
          <w:rFonts w:ascii="Times New Roman" w:hAnsi="Times New Roman" w:cs="Times New Roman"/>
          <w:b/>
          <w:color w:val="C00000"/>
          <w:sz w:val="32"/>
          <w:szCs w:val="32"/>
        </w:rPr>
        <w:t>«Театрализованная деятельность в современном ДОУ с учетом ФГОС ДО»</w:t>
      </w:r>
    </w:p>
    <w:p w:rsidR="008C73B6" w:rsidRPr="0022422A" w:rsidRDefault="0022422A" w:rsidP="008C73B6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bookmarkStart w:id="0" w:name="_GoBack"/>
      <w:bookmarkEnd w:id="0"/>
      <w:r w:rsidRPr="0022422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Консультация для педагогов</w:t>
      </w:r>
    </w:p>
    <w:p w:rsidR="0067436E" w:rsidRDefault="0067436E" w:rsidP="0067436E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422A" w:rsidRDefault="0067436E" w:rsidP="0067436E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Подготовила и провела: </w:t>
      </w:r>
    </w:p>
    <w:p w:rsidR="0067436E" w:rsidRDefault="0067436E" w:rsidP="0067436E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Абрамова Е. М., старший воспитатель</w:t>
      </w:r>
    </w:p>
    <w:p w:rsidR="0022422A" w:rsidRDefault="0067436E" w:rsidP="0067436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770A20" w:rsidRPr="0022422A" w:rsidRDefault="0022422A" w:rsidP="0067436E">
      <w:pPr>
        <w:pStyle w:val="a3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22422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  </w:t>
      </w:r>
      <w:r w:rsidR="00770A20" w:rsidRPr="0022422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Театрализованная деятельность в детском саду организационно может пронизывать все режимные моменты,  включаться во все занятия, в совместную деятельность детей и взрослых в свободное время, осуществляться в самостоятельной деятельности детей, она способствует тому, чтобы сделать жизнь детей в группе увлекательнее, разнообразнее. Театрализованная деятельность может быть органично включена в работу различных кружков; продукты театрализованной деятельности (инсценировки, драматизации, спектакли, концерты) могут вноситься в содержание праздников и  развлечений.</w:t>
      </w:r>
      <w:r w:rsidR="00770A20" w:rsidRPr="0022422A"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="00770A20" w:rsidRPr="0022422A">
        <w:rPr>
          <w:rFonts w:ascii="Times New Roman" w:hAnsi="Times New Roman" w:cs="Times New Roman"/>
          <w:color w:val="0070C0"/>
          <w:sz w:val="28"/>
          <w:szCs w:val="28"/>
        </w:rPr>
        <w:br/>
        <w:t>  </w:t>
      </w:r>
      <w:r w:rsidR="00770A20" w:rsidRPr="0022422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Использование театрализованной деятельности в системе обучения детей в ДОУ, позволяет педагогам решать комплекс взаимосвязанных задач, связанных с познавательным, социальным, речевым, эстетическим развитием и развитием движений.</w:t>
      </w:r>
      <w:r w:rsidR="00770A20" w:rsidRPr="0022422A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 </w:t>
      </w:r>
    </w:p>
    <w:p w:rsidR="00770A20" w:rsidRPr="0022422A" w:rsidRDefault="00770A20" w:rsidP="0067436E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422A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Театрализованная игра на занятиях: </w:t>
      </w: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во время занятий педагог включает театрализованную игру как игровой прием и форму обучения детей. В занятие вводятся персонажи, которые помогают детям усвоить те или иные знания, умения и навыки. Игровая форма проведения занятия способствует раскрепощению ребенка, созданию атмосферы свободы и игре.</w:t>
      </w: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22422A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Свободная совместная деятельность детей и взрослых</w:t>
      </w: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: это совместная деятельность детей на прогулке, вне занятий. Сюда включаются игровые ситуации прогулок, организация игр в игровых комнатах, чтение художественной литературы с последующим обыгрыванием сюжетных эпизодов вне занятий в течение дня, игры-рисования на свободную тему, строительные игры с драматизацией.</w:t>
      </w:r>
    </w:p>
    <w:p w:rsidR="00770A20" w:rsidRPr="0022422A" w:rsidRDefault="00770A20" w:rsidP="0067436E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422A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 Театрализованная игра в самостоятельной деятельности детей: </w:t>
      </w: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в самостоятельных детских играх отражаются персонажи и сюжеты, взволновавшие детей. Так, дети часто играют в Снегурочку и Деда Мороза, создавая в игровой комнате заново мир новогоднего праздника. Яркие сюжеты, игры, хороводы, усвоенные в совместной свободной деятельности детей и взрослых, в играх-занятиях, также способствуют возникновению самостоятельной театрализованной игры детей.</w:t>
      </w: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Специфика театрализованной деятельности дошкольников в том, что она всегда носит свободный характер даже при разыгрывании определенного сюжета. В театрализованной игре ребенок выступает в разных ролях: артиста, зрителя, декоратора, мастера по изготовлению кукол. Он показывает свое отношение к передаваемому образу, свои чувства. Недаром  К.С.Станиславский советовал актерам учиться у детей способности перевоплощаться, по его словам, их игру отличает «вера» и «правда».</w:t>
      </w:r>
    </w:p>
    <w:p w:rsidR="00770A20" w:rsidRPr="0022422A" w:rsidRDefault="00770A20" w:rsidP="0067436E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     С целью создания условий для развития театрализованных игр педагоги дошкольных образовательных организаций используют разные методы и формы работы с воспитанниками.</w:t>
      </w:r>
    </w:p>
    <w:p w:rsidR="00770A20" w:rsidRPr="0022422A" w:rsidRDefault="00770A20" w:rsidP="0067436E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    Основная цель данной работы – развитие творческих способностей, интеллектуальных и личностных качеств детей, формирование культурных ценностей средствами театрализованного искусства.</w:t>
      </w:r>
    </w:p>
    <w:p w:rsidR="00770A20" w:rsidRPr="0022422A" w:rsidRDefault="00770A20" w:rsidP="0067436E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     Определены следующие задачи:</w:t>
      </w:r>
    </w:p>
    <w:p w:rsidR="00770A20" w:rsidRPr="0022422A" w:rsidRDefault="00770A20" w:rsidP="0067436E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воспитание у дошкольников устойчивого интереса к театрализованной деятельности;</w:t>
      </w:r>
    </w:p>
    <w:p w:rsidR="00770A20" w:rsidRPr="0022422A" w:rsidRDefault="00770A20" w:rsidP="0067436E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развитие монологической и диалогической речи, совершенствование интонационной выразительности, активизация и обогащение словаря;</w:t>
      </w:r>
    </w:p>
    <w:p w:rsidR="00770A20" w:rsidRPr="0022422A" w:rsidRDefault="00770A20" w:rsidP="0067436E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развитие навыков коммуникативного общения и игрового взаимодействия в театрализованных играх;</w:t>
      </w:r>
    </w:p>
    <w:p w:rsidR="00770A20" w:rsidRPr="0022422A" w:rsidRDefault="00770A20" w:rsidP="0067436E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поэтапное освоение детьми различных видов театра с учетом их возрастных особенностей;</w:t>
      </w:r>
    </w:p>
    <w:p w:rsidR="00770A20" w:rsidRPr="0022422A" w:rsidRDefault="00770A20" w:rsidP="0067436E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знакомство с правилами </w:t>
      </w:r>
      <w:proofErr w:type="spellStart"/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кукловождения</w:t>
      </w:r>
      <w:proofErr w:type="spellEnd"/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развитие умения соотносить движение куклы и слова;</w:t>
      </w:r>
    </w:p>
    <w:p w:rsidR="00770A20" w:rsidRPr="0022422A" w:rsidRDefault="00770A20" w:rsidP="0067436E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совершенствование исполнительских умений в создании художественного образа с использованием игровых, песенных и танцевальных импровизаций.</w:t>
      </w:r>
    </w:p>
    <w:p w:rsidR="00770A20" w:rsidRPr="0022422A" w:rsidRDefault="00770A20" w:rsidP="0067436E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422A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Театрализованная игра</w:t>
      </w: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— это разыгрывание в лицах литературных произведений (сказки, рассказы, специально написанные инсценировки). Герои литературных произведений становятся действующими лицами, а их приключения, события жизни, измененные детской фантазией, сюжетом игры. Несложно увидеть особенность театрализованных игр: они имеют готовый сюжет, а значит, деятельность ребенка во многом предопределена текстом произведения.</w:t>
      </w:r>
    </w:p>
    <w:p w:rsidR="00770A20" w:rsidRPr="0022422A" w:rsidRDefault="00770A20" w:rsidP="0067436E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Тематика и содержание театрализованной игры имеет нравственную направленность, которая заключаются в каждой сказке, литературном произведении и должна найти место в импровизированных постановках. Это дружба, отзывчивость, доброта, честность, смелость. Персонажи становятся образами для подражания. С удовольствием, перевоплощаясь в полюбившийся образ, малыш добровольно принимает и присваивает свойственные ему черты. Самостоятельное разыгрывание роли детьми позволяет формировать опыт нравственного поведения, умение поступать в соответствии с нравственными нормами. Поскольку положительные качества поощряются, а отрицательные осуждаются, дети в большинстве случаев хотят подражать добрым, честным персонажам. А одобрение взрослым достойных поступком создаёт у них ощущение удовлетворения, которое служит стимулом к дальнейшему контролю за своим поведением.</w:t>
      </w:r>
    </w:p>
    <w:p w:rsidR="00770A20" w:rsidRPr="0022422A" w:rsidRDefault="00770A20" w:rsidP="0067436E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   Театрализованная игра является средством обеспечения эмоционального благополучия дошкольников, развивает способность сопереживать, сочувствовать персонажам, поступкам, действиям, способствует усвоению литературного текста, накоплению знаний об окружающей действительности, знакомству с социальным и природным миром. Данные игры интегрированы с другими видами детской деятельности: изобразительной, художественно-речевой, музыкальной и двигательной.</w:t>
      </w:r>
    </w:p>
    <w:p w:rsidR="00770A20" w:rsidRPr="0022422A" w:rsidRDefault="00770A20" w:rsidP="0067436E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Дошкольники передают образы героев в лепке, аппликации, рисунках, конструировании, постигают азы актерского мастерства с помощью мимики, пантомимы, интонации, ритма, дикции и движений. Эталоном для подражания, безусловно, должен быть педагог, ведь от его умений выразительно читать, передавать интонацию, характерную мимику, жесты зависит, в какой степени ребенок овладеет средствами выразительности.</w:t>
      </w:r>
    </w:p>
    <w:p w:rsidR="00770A20" w:rsidRPr="0022422A" w:rsidRDefault="00770A20" w:rsidP="0067436E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422A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Основные требования к организации театрализованных игр:        </w:t>
      </w:r>
    </w:p>
    <w:p w:rsidR="00770A20" w:rsidRPr="0022422A" w:rsidRDefault="00770A20" w:rsidP="0067436E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мотивация к включению детей в театрализованную деятельность;</w:t>
      </w:r>
    </w:p>
    <w:p w:rsidR="00770A20" w:rsidRPr="0022422A" w:rsidRDefault="00770A20" w:rsidP="0067436E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доступность, содержательность и разнообразие театрализованных игр;</w:t>
      </w:r>
    </w:p>
    <w:p w:rsidR="00770A20" w:rsidRPr="0022422A" w:rsidRDefault="00770A20" w:rsidP="0067436E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использование в играх-драматизациях знакомого литературного материала;</w:t>
      </w:r>
    </w:p>
    <w:p w:rsidR="00770A20" w:rsidRPr="0022422A" w:rsidRDefault="00770A20" w:rsidP="0067436E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создание предметно-развивающей среды в группах в соответствии с возрастом воспитанников;</w:t>
      </w:r>
    </w:p>
    <w:p w:rsidR="00770A20" w:rsidRPr="0022422A" w:rsidRDefault="00770A20" w:rsidP="0067436E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обеспечение индивидуальной поддержки детей по ходу формирования навыков игры с куклой и ролевого воплощения образов.</w:t>
      </w:r>
    </w:p>
    <w:p w:rsidR="00770A20" w:rsidRPr="0022422A" w:rsidRDefault="00770A20" w:rsidP="0067436E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Театрализованные игры дошкольников можно разделить на две основные группы: </w:t>
      </w:r>
      <w:r w:rsidRPr="0022422A"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8"/>
          <w:lang w:eastAsia="ru-RU"/>
        </w:rPr>
        <w:t>режиссерские игры и игры-драматизации.</w:t>
      </w:r>
    </w:p>
    <w:p w:rsidR="00770A20" w:rsidRPr="0022422A" w:rsidRDefault="00770A20" w:rsidP="0067436E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422A"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8"/>
          <w:lang w:eastAsia="ru-RU"/>
        </w:rPr>
        <w:t>К режиссерским играм</w:t>
      </w: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в ДОУ относятся настольные театрализованные игры:</w:t>
      </w: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22422A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настольный театр игрушек, настольный театр картинок, теневой театр, театр на </w:t>
      </w:r>
      <w:proofErr w:type="spellStart"/>
      <w:r w:rsidRPr="0022422A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фланелеграфе</w:t>
      </w:r>
      <w:proofErr w:type="spellEnd"/>
      <w:r w:rsidRPr="0022422A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. </w:t>
      </w: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Тут ребенок или взрослый сам не является действующим лицом, он создает сцены, ведет роль игрушечного персонажа – объемного или плоскостного. Он действует за него, изображает его интонацией, мимикой. Пантомима ребенка ограничена. Ведь он действует неподвижной или малоподвижной фигурой, игрушкой.</w:t>
      </w:r>
    </w:p>
    <w:p w:rsidR="00770A20" w:rsidRPr="0022422A" w:rsidRDefault="00770A20" w:rsidP="0067436E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422A"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8"/>
          <w:lang w:eastAsia="ru-RU"/>
        </w:rPr>
        <w:t>Игры-драматизации</w:t>
      </w:r>
      <w:r w:rsidRPr="0022422A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 </w:t>
      </w: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основаны на собственных действиях исполнителя роли, который при этом может использовать куклы бибабо или персонажи, надетые на пальцы. Ребенок в этом случае играет сам, преимущественно использует свои средства выразительности: интонацию, мимику, пантомиму. Участвуя в играх-драматизациях, ребенок как бы входит в образ, перевоплощается в него, живет его жизнью.</w:t>
      </w:r>
    </w:p>
    <w:p w:rsidR="00770A20" w:rsidRPr="0022422A" w:rsidRDefault="00770A20" w:rsidP="0067436E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  </w:t>
      </w:r>
      <w:r w:rsidRPr="0022422A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В младших группах</w:t>
      </w: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 проводятся обычно простейшие игры: импровизации «Курочка и цыплята», «Кошка и котята», используются народные </w:t>
      </w:r>
      <w:proofErr w:type="spellStart"/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потешки</w:t>
      </w:r>
      <w:proofErr w:type="spellEnd"/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и песенки, стихотворения А.</w:t>
      </w:r>
      <w:r w:rsid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proofErr w:type="spellStart"/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Барто</w:t>
      </w:r>
      <w:proofErr w:type="spellEnd"/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 русские народные сказки «Репка», «Колобок». В коротких этюдах дети учатся простейшим способам владения театрализованной игрушкой, ведения ее по столу, меняя направление. Подобные игры способствуют развитию речи, внимания, воображения, памяти, координации и мимики.</w:t>
      </w:r>
    </w:p>
    <w:p w:rsidR="00770A20" w:rsidRPr="0022422A" w:rsidRDefault="00770A20" w:rsidP="0067436E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422A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     В средних группах</w:t>
      </w: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детям предлагаются обучающие упражнения, сочетающие в момент воплощения сказочного образа движения и слова, драматизация простейших сказок.</w:t>
      </w:r>
    </w:p>
    <w:p w:rsidR="00770A20" w:rsidRPr="0022422A" w:rsidRDefault="00770A20" w:rsidP="0067436E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   Овладеть средствами интонационной выразительности </w:t>
      </w:r>
      <w:r w:rsidRPr="0022422A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старшим дошкольникам </w:t>
      </w: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помогут специальные упражнения на произношение слов, фраз и предложений с выражением удивления, вопроса, восторга, грусти, страха, составляются ролевые диалоги. Дети с помощью жестов учатся передавать ощущения «горячо», «холодно», «больно», а также различные действия: вяжет, моет посуду, катает снежный ком, топит печь.</w:t>
      </w:r>
    </w:p>
    <w:p w:rsidR="00770A20" w:rsidRPr="0022422A" w:rsidRDefault="00770A20" w:rsidP="0067436E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    Работа с детьми старшего дошкольного возраста направлена также на то, чтобы дать им представление о театре как о виде искусства. Пополнить словарный запас </w:t>
      </w: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воспитанников такими словами, как «афиша», «декорация», «премьера», «кулисы», «грим».</w:t>
      </w:r>
      <w:r w:rsidRPr="0022422A"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8"/>
          <w:lang w:eastAsia="ru-RU"/>
        </w:rPr>
        <w:t> </w:t>
      </w:r>
    </w:p>
    <w:p w:rsidR="00770A20" w:rsidRPr="0022422A" w:rsidRDefault="00770A20" w:rsidP="0067436E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422A"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8"/>
          <w:lang w:eastAsia="ru-RU"/>
        </w:rPr>
        <w:t>    </w:t>
      </w: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Театрализованные игры тесно связаны с сюжетно-ролевой игрой и являются ее разновидностью. Предпосылки сюжетно-ролевой игры появляется у ребенка примерно в трехлетнем возрасте, и сама игра достигает расцвета в 5-6 лет, театрализованная игра достигает вершины в 6-7 лет. Сюжетно-ролевая и театрализованная игра имеют общую структуру: творческий замысел, сюжет, содержание, игровую ситуацию, роль, ролевые и организованные действия и отношения, правила.</w:t>
      </w: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Различие между сюжетно-ролевой и театрализованной игрой состоит в том, что в сюжетно-ролевой игре дети отражают жизненные явления, а театрализованные игры развиваются по заранее подготовленному сценарию, в основе которого – содержание сказки, стихотворения, рассказа. Готовый сюжет как бы ведет за собой игру. В сюжетно-ролевой игре нет конечного продукта, результата игры, а в театрализованной может быть такой продукт – поставленный спектакль, инсценировка.</w:t>
      </w:r>
    </w:p>
    <w:p w:rsidR="00770A20" w:rsidRPr="0022422A" w:rsidRDefault="00770A20" w:rsidP="0067436E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422A">
        <w:rPr>
          <w:rFonts w:ascii="Times New Roman" w:eastAsia="Times New Roman" w:hAnsi="Times New Roman" w:cs="Times New Roman"/>
          <w:bCs/>
          <w:i/>
          <w:iCs/>
          <w:color w:val="0070C0"/>
          <w:sz w:val="28"/>
          <w:szCs w:val="28"/>
          <w:lang w:eastAsia="ru-RU"/>
        </w:rPr>
        <w:t>Театрализованные игры позволяют решать многие педагогические задачи, касающиеся формирования выразительности речи интеллектуального, коммуникативного, художественно — эстетического воспитания, развитию музыкальных и творческих способностей.</w:t>
      </w: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770A20" w:rsidRPr="0022422A" w:rsidRDefault="00770A20" w:rsidP="0067436E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  Таким образом, мы пришли к выводу, что театр в дошкольном детстве занимает особое место в образовательном процессе. При организации игр -театрализации необходимы следующие условия: создание уголка театра в каждой возрастной группе, оснащение его разнообразными видами кукольного театра, владеть методикой организации и руководства данным видом деятельности, учитывать взаимосвязь с другими видами деятельности в ДОУ. </w:t>
      </w: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Поэтому каждый педагог</w:t>
      </w:r>
      <w:r w:rsidRPr="0022422A">
        <w:rPr>
          <w:rFonts w:ascii="Times New Roman" w:eastAsia="Times New Roman" w:hAnsi="Times New Roman" w:cs="Times New Roman"/>
          <w:bCs/>
          <w:color w:val="0070C0"/>
          <w:sz w:val="28"/>
          <w:szCs w:val="28"/>
          <w:shd w:val="clear" w:color="auto" w:fill="FFFFFF"/>
          <w:lang w:eastAsia="ru-RU"/>
        </w:rPr>
        <w:t> </w:t>
      </w:r>
      <w:r w:rsidRPr="0022422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в направлении театральной деятельности может поставить перед собой такую цель - сделать жизнь воспитанников интересной и содержательной, наполненной яркими впечатлениями, интересными делами, радостью творчества, стремиться, чтобы навыки, полученные в театрализованных играх, дети смогли применить в повседневной жизни.</w:t>
      </w:r>
    </w:p>
    <w:p w:rsidR="00770A20" w:rsidRPr="0022422A" w:rsidRDefault="006629CA" w:rsidP="0067436E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2422A"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4069698</wp:posOffset>
            </wp:positionH>
            <wp:positionV relativeFrom="paragraph">
              <wp:posOffset>184168</wp:posOffset>
            </wp:positionV>
            <wp:extent cx="2021428" cy="1514815"/>
            <wp:effectExtent l="38100" t="0" r="16922" b="466385"/>
            <wp:wrapNone/>
            <wp:docPr id="3" name="Рисунок 1" descr="C:\Users\USER\Desktop\Мероприятия 2020-2021\Осенняя выставка 2020г\IMG_20200928_14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роприятия 2020-2021\Осенняя выставка 2020г\IMG_20200928_1408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28" cy="15148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70A20"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Пусть с нашего доброго начала театральные действия и полюбившиеся сказочные герои сопровождают ребенка всю его жизнь!</w:t>
      </w:r>
      <w:r w:rsidR="00770A20"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               Введите в мир театра малыша,</w:t>
      </w:r>
      <w:r w:rsidR="00770A20"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               И он узнает, как сказка хороша,</w:t>
      </w:r>
      <w:r w:rsidR="00770A20"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              Проникнется и мудростью, и добротой,</w:t>
      </w:r>
      <w:r w:rsidRPr="0022422A">
        <w:rPr>
          <w:rFonts w:ascii="Times New Roman" w:eastAsia="Times New Roman" w:hAnsi="Times New Roman" w:cs="Times New Roman"/>
          <w:snapToGrid w:val="0"/>
          <w:color w:val="0070C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70A20"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              И с чувством сказочным пойдет он </w:t>
      </w:r>
      <w:r w:rsidR="00770A20" w:rsidRPr="0022422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             жизненной тропой.</w:t>
      </w:r>
    </w:p>
    <w:p w:rsidR="00573E60" w:rsidRPr="0022422A" w:rsidRDefault="006629CA" w:rsidP="0067436E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22422A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3509466</wp:posOffset>
            </wp:positionH>
            <wp:positionV relativeFrom="paragraph">
              <wp:posOffset>401374</wp:posOffset>
            </wp:positionV>
            <wp:extent cx="2846947" cy="2131328"/>
            <wp:effectExtent l="38100" t="0" r="10553" b="630922"/>
            <wp:wrapNone/>
            <wp:docPr id="1" name="Рисунок 1" descr="C:\Users\USER\Desktop\Мероприятия 2020-2021\Консультация\IMG_20200928_14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роприятия 2020-2021\Консультация\IMG_20200928_140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947" cy="21313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93493" w:rsidRPr="0022422A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20262</wp:posOffset>
            </wp:positionH>
            <wp:positionV relativeFrom="paragraph">
              <wp:posOffset>174768</wp:posOffset>
            </wp:positionV>
            <wp:extent cx="3028950" cy="2272146"/>
            <wp:effectExtent l="38100" t="0" r="19050" b="661554"/>
            <wp:wrapNone/>
            <wp:docPr id="2" name="Рисунок 2" descr="C:\Users\USER\Desktop\Мероприятия 2020-2021\Консультация\IMG_20200928_14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роприятия 2020-2021\Консультация\IMG_20200928_1407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21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573E60" w:rsidRPr="0022422A" w:rsidSect="00770A2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542E"/>
    <w:multiLevelType w:val="multilevel"/>
    <w:tmpl w:val="54DC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02B6C"/>
    <w:multiLevelType w:val="multilevel"/>
    <w:tmpl w:val="109C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F02CAB"/>
    <w:rsid w:val="00122AAD"/>
    <w:rsid w:val="00134CFD"/>
    <w:rsid w:val="001739B3"/>
    <w:rsid w:val="0022422A"/>
    <w:rsid w:val="002653D9"/>
    <w:rsid w:val="002E2AA5"/>
    <w:rsid w:val="00355B54"/>
    <w:rsid w:val="0043191D"/>
    <w:rsid w:val="00573E60"/>
    <w:rsid w:val="005765CB"/>
    <w:rsid w:val="006629CA"/>
    <w:rsid w:val="0067436E"/>
    <w:rsid w:val="00770A20"/>
    <w:rsid w:val="007E4FEB"/>
    <w:rsid w:val="00887734"/>
    <w:rsid w:val="00893493"/>
    <w:rsid w:val="008C73B6"/>
    <w:rsid w:val="00B112EA"/>
    <w:rsid w:val="00E02198"/>
    <w:rsid w:val="00F02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191D"/>
  </w:style>
  <w:style w:type="paragraph" w:customStyle="1" w:styleId="c5">
    <w:name w:val="c5"/>
    <w:basedOn w:val="a"/>
    <w:rsid w:val="0077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743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191D"/>
  </w:style>
  <w:style w:type="paragraph" w:customStyle="1" w:styleId="c5">
    <w:name w:val="c5"/>
    <w:basedOn w:val="a"/>
    <w:rsid w:val="0077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1591</Words>
  <Characters>9073</Characters>
  <Application>Microsoft Office Word</Application>
  <DocSecurity>0</DocSecurity>
  <Lines>75</Lines>
  <Paragraphs>21</Paragraphs>
  <ScaleCrop>false</ScaleCrop>
  <Company>Microsoft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2020-09-24T04:01:00Z</dcterms:created>
  <dcterms:modified xsi:type="dcterms:W3CDTF">2021-02-18T17:21:00Z</dcterms:modified>
</cp:coreProperties>
</file>